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bCs/>
          <w:kern w:val="0"/>
          <w:sz w:val="32"/>
          <w:szCs w:val="32"/>
          <w:highlight w:val="none"/>
          <w:lang w:bidi="ar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  <w:highlight w:val="none"/>
          <w:lang w:bidi="ar"/>
        </w:rPr>
        <w:t>附件</w:t>
      </w:r>
    </w:p>
    <w:p>
      <w:pPr>
        <w:spacing w:line="600" w:lineRule="exact"/>
        <w:jc w:val="center"/>
        <w:rPr>
          <w:rFonts w:ascii="宋体" w:hAnsi="宋体" w:eastAsia="宋体" w:cs="宋体"/>
          <w:b/>
          <w:kern w:val="0"/>
          <w:sz w:val="32"/>
          <w:szCs w:val="32"/>
          <w:highlight w:val="none"/>
          <w:lang w:bidi="ar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highlight w:val="none"/>
          <w:lang w:bidi="ar"/>
        </w:rPr>
        <w:t>2026年珠海市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highlight w:val="none"/>
          <w:lang w:eastAsia="zh-CN" w:bidi="ar"/>
        </w:rPr>
        <w:t>中华经典诵写讲大赛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highlight w:val="none"/>
          <w:lang w:bidi="ar"/>
        </w:rPr>
        <w:t>“诵读中国”经典诵读大赛暨珠海市青少儿经典诵读比赛报名表</w:t>
      </w:r>
    </w:p>
    <w:tbl>
      <w:tblPr>
        <w:tblStyle w:val="5"/>
        <w:tblpPr w:leftFromText="180" w:rightFromText="180" w:vertAnchor="page" w:horzAnchor="page" w:tblpX="1416" w:tblpY="3104"/>
        <w:tblOverlap w:val="never"/>
        <w:tblW w:w="14442" w:type="dxa"/>
        <w:tblInd w:w="0" w:type="dxa"/>
        <w:tblBorders>
          <w:top w:val="single" w:color="000000" w:sz="4" w:space="0"/>
          <w:left w:val="single" w:color="000000" w:sz="4" w:space="0"/>
          <w:bottom w:val="single" w:color="auto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"/>
        <w:gridCol w:w="952"/>
        <w:gridCol w:w="1266"/>
        <w:gridCol w:w="1906"/>
        <w:gridCol w:w="1500"/>
        <w:gridCol w:w="1530"/>
        <w:gridCol w:w="1290"/>
        <w:gridCol w:w="1455"/>
        <w:gridCol w:w="1575"/>
        <w:gridCol w:w="1020"/>
        <w:gridCol w:w="1515"/>
      </w:tblGrid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87" w:hRule="atLeast"/>
        </w:trPr>
        <w:tc>
          <w:tcPr>
            <w:tcW w:w="433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9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  <w:t>组别</w:t>
            </w:r>
          </w:p>
        </w:tc>
        <w:tc>
          <w:tcPr>
            <w:tcW w:w="126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  <w:t>作品名称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90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  <w:t>参赛者姓名/参赛单位名及人员姓名（诵读大赛可以单位名义参赛）</w:t>
            </w:r>
          </w:p>
        </w:tc>
        <w:tc>
          <w:tcPr>
            <w:tcW w:w="15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eastAsia="en-US" w:bidi="ar"/>
              </w:rPr>
              <w:t>参赛者单位</w:t>
            </w:r>
          </w:p>
        </w:tc>
        <w:tc>
          <w:tcPr>
            <w:tcW w:w="153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  <w:t>指导教师（不超过2人）</w:t>
            </w:r>
          </w:p>
        </w:tc>
        <w:tc>
          <w:tcPr>
            <w:tcW w:w="129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  <w:t>指导教师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eastAsia="en-US" w:bidi="ar"/>
              </w:rPr>
              <w:t>单位</w:t>
            </w:r>
          </w:p>
        </w:tc>
        <w:tc>
          <w:tcPr>
            <w:tcW w:w="14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  <w:t>联系电话</w:t>
            </w:r>
          </w:p>
        </w:tc>
        <w:tc>
          <w:tcPr>
            <w:tcW w:w="157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  <w:t>参赛人数（20人以内）</w:t>
            </w:r>
          </w:p>
        </w:tc>
        <w:tc>
          <w:tcPr>
            <w:tcW w:w="102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  <w:t>作品时长</w:t>
            </w:r>
          </w:p>
        </w:tc>
        <w:tc>
          <w:tcPr>
            <w:tcW w:w="151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  <w:t>初赛视频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bidi="ar"/>
              </w:rPr>
              <w:t>网盘链接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7" w:hRule="exact"/>
        </w:trPr>
        <w:tc>
          <w:tcPr>
            <w:tcW w:w="433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  <w:highlight w:val="none"/>
              </w:rPr>
              <w:t>例</w:t>
            </w:r>
          </w:p>
        </w:tc>
        <w:tc>
          <w:tcPr>
            <w:tcW w:w="9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  <w:highlight w:val="none"/>
              </w:rPr>
              <w:t>中学生组</w:t>
            </w:r>
          </w:p>
        </w:tc>
        <w:tc>
          <w:tcPr>
            <w:tcW w:w="126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880"/>
              </w:tabs>
              <w:spacing w:line="400" w:lineRule="exact"/>
              <w:jc w:val="left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  <w:highlight w:val="none"/>
              </w:rPr>
              <w:t>吟诵经典</w:t>
            </w:r>
          </w:p>
        </w:tc>
        <w:tc>
          <w:tcPr>
            <w:tcW w:w="190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2"/>
                <w:highlight w:val="none"/>
                <w:lang w:eastAsia="en-US"/>
              </w:rPr>
              <w:t>赵某</w:t>
            </w:r>
          </w:p>
        </w:tc>
        <w:tc>
          <w:tcPr>
            <w:tcW w:w="15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  <w:highlight w:val="none"/>
              </w:rPr>
              <w:t>珠海市XX区第X小学</w:t>
            </w:r>
          </w:p>
        </w:tc>
        <w:tc>
          <w:tcPr>
            <w:tcW w:w="153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  <w:highlight w:val="none"/>
              </w:rPr>
              <w:t>XX</w:t>
            </w:r>
          </w:p>
        </w:tc>
        <w:tc>
          <w:tcPr>
            <w:tcW w:w="129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宋体"/>
                <w:szCs w:val="21"/>
                <w:highlight w:val="none"/>
              </w:rPr>
            </w:pPr>
          </w:p>
        </w:tc>
        <w:tc>
          <w:tcPr>
            <w:tcW w:w="14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宋体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宋体"/>
                <w:szCs w:val="21"/>
                <w:highlight w:val="none"/>
              </w:rPr>
              <w:t>130xxxxxx</w:t>
            </w:r>
          </w:p>
        </w:tc>
        <w:tc>
          <w:tcPr>
            <w:tcW w:w="157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</w:p>
        </w:tc>
        <w:tc>
          <w:tcPr>
            <w:tcW w:w="102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宋体"/>
                <w:szCs w:val="21"/>
                <w:highlight w:val="none"/>
              </w:rPr>
            </w:pPr>
          </w:p>
        </w:tc>
        <w:tc>
          <w:tcPr>
            <w:tcW w:w="151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  <w:highlight w:val="none"/>
              </w:rPr>
              <w:t>（请将初赛视频上传至百度网盘，不设提取码）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5" w:hRule="exact"/>
        </w:trPr>
        <w:tc>
          <w:tcPr>
            <w:tcW w:w="433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</w:p>
        </w:tc>
        <w:tc>
          <w:tcPr>
            <w:tcW w:w="9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</w:p>
        </w:tc>
        <w:tc>
          <w:tcPr>
            <w:tcW w:w="126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880"/>
              </w:tabs>
              <w:spacing w:line="400" w:lineRule="exact"/>
              <w:jc w:val="left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</w:p>
        </w:tc>
        <w:tc>
          <w:tcPr>
            <w:tcW w:w="190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</w:p>
        </w:tc>
        <w:tc>
          <w:tcPr>
            <w:tcW w:w="15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</w:p>
        </w:tc>
        <w:tc>
          <w:tcPr>
            <w:tcW w:w="129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宋体"/>
                <w:szCs w:val="21"/>
                <w:highlight w:val="none"/>
              </w:rPr>
            </w:pPr>
          </w:p>
        </w:tc>
        <w:tc>
          <w:tcPr>
            <w:tcW w:w="14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宋体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</w:p>
        </w:tc>
        <w:tc>
          <w:tcPr>
            <w:tcW w:w="102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宋体"/>
                <w:szCs w:val="21"/>
                <w:highlight w:val="none"/>
              </w:rPr>
            </w:pPr>
          </w:p>
        </w:tc>
        <w:tc>
          <w:tcPr>
            <w:tcW w:w="151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06" w:hRule="exact"/>
        </w:trPr>
        <w:tc>
          <w:tcPr>
            <w:tcW w:w="433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</w:p>
        </w:tc>
        <w:tc>
          <w:tcPr>
            <w:tcW w:w="9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</w:p>
        </w:tc>
        <w:tc>
          <w:tcPr>
            <w:tcW w:w="126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</w:p>
        </w:tc>
        <w:tc>
          <w:tcPr>
            <w:tcW w:w="190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</w:p>
        </w:tc>
        <w:tc>
          <w:tcPr>
            <w:tcW w:w="15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</w:p>
        </w:tc>
        <w:tc>
          <w:tcPr>
            <w:tcW w:w="129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宋体"/>
                <w:szCs w:val="21"/>
                <w:highlight w:val="none"/>
              </w:rPr>
            </w:pPr>
          </w:p>
        </w:tc>
        <w:tc>
          <w:tcPr>
            <w:tcW w:w="14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宋体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szCs w:val="21"/>
                <w:highlight w:val="none"/>
              </w:rPr>
            </w:pPr>
          </w:p>
        </w:tc>
        <w:tc>
          <w:tcPr>
            <w:tcW w:w="102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宋体"/>
                <w:szCs w:val="21"/>
                <w:highlight w:val="none"/>
              </w:rPr>
            </w:pPr>
          </w:p>
        </w:tc>
        <w:tc>
          <w:tcPr>
            <w:tcW w:w="151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宋体"/>
                <w:szCs w:val="21"/>
                <w:highlight w:val="none"/>
              </w:rPr>
            </w:pPr>
          </w:p>
        </w:tc>
      </w:tr>
    </w:tbl>
    <w:p>
      <w:pPr>
        <w:pStyle w:val="7"/>
        <w:ind w:firstLine="301"/>
        <w:rPr>
          <w:rFonts w:hint="eastAsia" w:ascii="宋体" w:hAnsi="宋体" w:eastAsia="宋体" w:cs="宋体"/>
          <w:b/>
          <w:kern w:val="0"/>
          <w:sz w:val="30"/>
          <w:szCs w:val="30"/>
          <w:highlight w:val="none"/>
          <w:u w:val="single"/>
          <w:lang w:bidi="ar"/>
        </w:rPr>
      </w:pPr>
      <w:r>
        <w:rPr>
          <w:rFonts w:hint="eastAsia" w:ascii="宋体" w:hAnsi="宋体" w:eastAsia="宋体" w:cs="宋体"/>
          <w:b/>
          <w:kern w:val="0"/>
          <w:sz w:val="30"/>
          <w:szCs w:val="30"/>
          <w:highlight w:val="none"/>
          <w:lang w:bidi="ar"/>
        </w:rPr>
        <w:t>报送单位全称（盖章）：</w:t>
      </w:r>
      <w:r>
        <w:rPr>
          <w:rFonts w:hint="eastAsia" w:ascii="宋体" w:hAnsi="宋体" w:eastAsia="宋体" w:cs="宋体"/>
          <w:b/>
          <w:kern w:val="0"/>
          <w:sz w:val="30"/>
          <w:szCs w:val="30"/>
          <w:highlight w:val="none"/>
          <w:u w:val="single"/>
          <w:lang w:bidi="ar"/>
        </w:rPr>
        <w:t xml:space="preserve">              </w:t>
      </w:r>
      <w:r>
        <w:rPr>
          <w:rFonts w:hint="eastAsia" w:ascii="宋体" w:hAnsi="宋体" w:eastAsia="宋体" w:cs="宋体"/>
          <w:b/>
          <w:kern w:val="0"/>
          <w:sz w:val="30"/>
          <w:szCs w:val="30"/>
          <w:highlight w:val="none"/>
          <w:lang w:bidi="ar"/>
        </w:rPr>
        <w:t xml:space="preserve">  负责老师：</w:t>
      </w:r>
      <w:r>
        <w:rPr>
          <w:rFonts w:hint="eastAsia" w:ascii="宋体" w:hAnsi="宋体" w:eastAsia="宋体" w:cs="宋体"/>
          <w:b/>
          <w:kern w:val="0"/>
          <w:sz w:val="30"/>
          <w:szCs w:val="30"/>
          <w:highlight w:val="none"/>
          <w:u w:val="single"/>
          <w:lang w:bidi="ar"/>
        </w:rPr>
        <w:t xml:space="preserve">           </w:t>
      </w:r>
      <w:r>
        <w:rPr>
          <w:rFonts w:hint="eastAsia" w:ascii="宋体" w:hAnsi="宋体" w:eastAsia="宋体" w:cs="宋体"/>
          <w:b/>
          <w:kern w:val="0"/>
          <w:sz w:val="30"/>
          <w:szCs w:val="30"/>
          <w:highlight w:val="none"/>
          <w:lang w:bidi="ar"/>
        </w:rPr>
        <w:t xml:space="preserve"> 联系电话：</w:t>
      </w:r>
      <w:r>
        <w:rPr>
          <w:rFonts w:hint="eastAsia" w:ascii="宋体" w:hAnsi="宋体" w:eastAsia="宋体" w:cs="宋体"/>
          <w:b/>
          <w:kern w:val="0"/>
          <w:sz w:val="30"/>
          <w:szCs w:val="30"/>
          <w:highlight w:val="none"/>
          <w:u w:val="single"/>
          <w:lang w:bidi="ar"/>
        </w:rPr>
        <w:t xml:space="preserve">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exact"/>
        <w:jc w:val="left"/>
        <w:textAlignment w:val="auto"/>
        <w:rPr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exact"/>
        <w:jc w:val="left"/>
        <w:textAlignment w:val="auto"/>
        <w:rPr>
          <w:rFonts w:hint="eastAsia" w:ascii="Times New Roman" w:hAnsi="Times New Roman"/>
          <w:b/>
          <w:bCs/>
          <w:color w:val="000000"/>
          <w:kern w:val="0"/>
          <w:sz w:val="22"/>
          <w:szCs w:val="22"/>
          <w:highlight w:val="none"/>
          <w:lang w:bidi="ar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exact"/>
        <w:jc w:val="left"/>
        <w:textAlignment w:val="auto"/>
        <w:rPr>
          <w:rFonts w:ascii="Times New Roman" w:hAnsi="Times New Roman"/>
          <w:b/>
          <w:bCs/>
          <w:color w:val="000000"/>
          <w:kern w:val="0"/>
          <w:sz w:val="22"/>
          <w:szCs w:val="22"/>
          <w:highlight w:val="none"/>
          <w:lang w:bidi="ar"/>
        </w:rPr>
      </w:pPr>
      <w:r>
        <w:rPr>
          <w:rFonts w:hint="eastAsia" w:ascii="Times New Roman" w:hAnsi="Times New Roman"/>
          <w:b/>
          <w:bCs/>
          <w:color w:val="000000"/>
          <w:kern w:val="0"/>
          <w:sz w:val="22"/>
          <w:szCs w:val="22"/>
          <w:highlight w:val="none"/>
          <w:lang w:bidi="ar"/>
        </w:rPr>
        <w:t>填表说明：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ind w:firstLine="440" w:firstLineChars="200"/>
        <w:jc w:val="left"/>
        <w:textAlignment w:val="auto"/>
        <w:rPr>
          <w:rFonts w:ascii="Times New Roman" w:hAnsi="Times New Roman"/>
          <w:color w:val="000000"/>
          <w:kern w:val="0"/>
          <w:sz w:val="22"/>
          <w:szCs w:val="22"/>
          <w:highlight w:val="none"/>
          <w:lang w:bidi="ar"/>
        </w:rPr>
      </w:pPr>
      <w:r>
        <w:rPr>
          <w:rFonts w:hint="eastAsia" w:ascii="Times New Roman" w:hAnsi="Times New Roman"/>
          <w:color w:val="000000"/>
          <w:kern w:val="0"/>
          <w:sz w:val="22"/>
          <w:szCs w:val="22"/>
          <w:highlight w:val="none"/>
          <w:lang w:bidi="ar"/>
        </w:rPr>
        <w:t>1</w:t>
      </w:r>
      <w:r>
        <w:rPr>
          <w:rFonts w:ascii="Times New Roman" w:hAnsi="Times New Roman"/>
          <w:color w:val="000000"/>
          <w:kern w:val="0"/>
          <w:sz w:val="22"/>
          <w:szCs w:val="22"/>
          <w:highlight w:val="none"/>
          <w:lang w:bidi="ar"/>
        </w:rPr>
        <w:t>.作品名称：准确填写作品名称</w:t>
      </w:r>
      <w:r>
        <w:rPr>
          <w:rFonts w:hint="eastAsia" w:ascii="Times New Roman" w:hAnsi="Times New Roman"/>
          <w:color w:val="000000"/>
          <w:kern w:val="0"/>
          <w:sz w:val="22"/>
          <w:szCs w:val="22"/>
          <w:highlight w:val="none"/>
          <w:lang w:bidi="ar"/>
        </w:rPr>
        <w:t>，视频开头</w:t>
      </w:r>
      <w:r>
        <w:rPr>
          <w:rFonts w:hint="eastAsia" w:ascii="Times New Roman" w:hAnsi="Times New Roman"/>
          <w:color w:val="000000"/>
          <w:kern w:val="0"/>
          <w:sz w:val="22"/>
          <w:szCs w:val="22"/>
          <w:highlight w:val="none"/>
          <w:lang w:eastAsia="zh-CN" w:bidi="ar"/>
        </w:rPr>
        <w:t>（</w:t>
      </w:r>
      <w:r>
        <w:rPr>
          <w:rFonts w:hint="eastAsia" w:ascii="Times New Roman" w:hAnsi="Times New Roman"/>
          <w:color w:val="000000"/>
          <w:kern w:val="0"/>
          <w:sz w:val="22"/>
          <w:szCs w:val="22"/>
          <w:highlight w:val="none"/>
          <w:lang w:bidi="ar"/>
        </w:rPr>
        <w:t>片头</w:t>
      </w:r>
      <w:r>
        <w:rPr>
          <w:rFonts w:hint="eastAsia" w:ascii="Times New Roman" w:hAnsi="Times New Roman"/>
          <w:color w:val="000000"/>
          <w:kern w:val="0"/>
          <w:sz w:val="22"/>
          <w:szCs w:val="22"/>
          <w:highlight w:val="none"/>
          <w:lang w:eastAsia="zh-CN" w:bidi="ar"/>
        </w:rPr>
        <w:t>）</w:t>
      </w:r>
      <w:r>
        <w:rPr>
          <w:rFonts w:hint="eastAsia" w:ascii="Times New Roman" w:hAnsi="Times New Roman"/>
          <w:color w:val="000000"/>
          <w:kern w:val="0"/>
          <w:sz w:val="22"/>
          <w:szCs w:val="22"/>
          <w:highlight w:val="none"/>
          <w:lang w:bidi="ar"/>
        </w:rPr>
        <w:t>以文字方式展示作品名称、组别信息，原文作者，信息须正确、规范，与赛事平台填报信息一致。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ind w:firstLine="440" w:firstLineChars="200"/>
        <w:jc w:val="left"/>
        <w:textAlignment w:val="auto"/>
        <w:rPr>
          <w:rFonts w:ascii="Times New Roman" w:hAnsi="Times New Roman"/>
          <w:color w:val="000000"/>
          <w:kern w:val="0"/>
          <w:sz w:val="22"/>
          <w:szCs w:val="22"/>
          <w:highlight w:val="none"/>
          <w:lang w:bidi="ar"/>
        </w:rPr>
      </w:pPr>
      <w:r>
        <w:rPr>
          <w:rFonts w:hint="eastAsia" w:ascii="Times New Roman" w:hAnsi="Times New Roman"/>
          <w:color w:val="000000"/>
          <w:kern w:val="0"/>
          <w:sz w:val="22"/>
          <w:szCs w:val="22"/>
          <w:highlight w:val="none"/>
          <w:lang w:bidi="ar"/>
        </w:rPr>
        <w:t>2.参赛者姓名/参赛单位名及人员姓名：诵读大赛多人参赛的，应完整填写所有上台参赛者（幕后人员不列入）姓名；以团体参赛的，应正确填写团体名称。多人参赛团队人数不超过20人，不以集体名义的，可填写20人姓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ind w:firstLine="440" w:firstLineChars="200"/>
        <w:jc w:val="left"/>
        <w:textAlignment w:val="auto"/>
        <w:rPr>
          <w:rFonts w:ascii="Times New Roman" w:hAnsi="Times New Roman"/>
          <w:color w:val="000000"/>
          <w:kern w:val="0"/>
          <w:sz w:val="22"/>
          <w:szCs w:val="22"/>
          <w:highlight w:val="none"/>
          <w:lang w:bidi="ar"/>
        </w:rPr>
      </w:pPr>
      <w:r>
        <w:rPr>
          <w:rFonts w:hint="eastAsia" w:ascii="Times New Roman" w:hAnsi="Times New Roman"/>
          <w:color w:val="000000"/>
          <w:kern w:val="0"/>
          <w:sz w:val="22"/>
          <w:szCs w:val="22"/>
          <w:highlight w:val="none"/>
          <w:lang w:bidi="ar"/>
        </w:rPr>
        <w:t>3.参赛者单位：以公章为准填写单位/学校名称，请勿填写公章以外的团体名称。不明确属地的学校，请在学校全称前加上地市、县区名称。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ind w:firstLine="440" w:firstLineChars="200"/>
        <w:jc w:val="left"/>
        <w:textAlignment w:val="auto"/>
        <w:rPr>
          <w:rFonts w:ascii="Times New Roman" w:hAnsi="Times New Roman"/>
          <w:color w:val="000000"/>
          <w:kern w:val="0"/>
          <w:sz w:val="22"/>
          <w:szCs w:val="22"/>
          <w:highlight w:val="none"/>
          <w:lang w:bidi="ar"/>
        </w:rPr>
      </w:pPr>
      <w:r>
        <w:rPr>
          <w:rFonts w:hint="eastAsia" w:ascii="Times New Roman" w:hAnsi="Times New Roman"/>
          <w:color w:val="000000"/>
          <w:kern w:val="0"/>
          <w:sz w:val="22"/>
          <w:szCs w:val="22"/>
          <w:highlight w:val="none"/>
          <w:lang w:bidi="ar"/>
        </w:rPr>
        <w:t>4.指导教师</w:t>
      </w:r>
      <w:r>
        <w:rPr>
          <w:rFonts w:hint="eastAsia" w:ascii="Times New Roman" w:hAnsi="Times New Roman"/>
          <w:color w:val="000000"/>
          <w:kern w:val="0"/>
          <w:sz w:val="22"/>
          <w:szCs w:val="22"/>
          <w:highlight w:val="none"/>
          <w:lang w:eastAsia="zh-CN" w:bidi="ar"/>
        </w:rPr>
        <w:t>：</w:t>
      </w:r>
      <w:r>
        <w:rPr>
          <w:rFonts w:hint="eastAsia" w:ascii="Times New Roman" w:hAnsi="Times New Roman"/>
          <w:color w:val="000000"/>
          <w:kern w:val="0"/>
          <w:sz w:val="22"/>
          <w:szCs w:val="22"/>
          <w:highlight w:val="none"/>
          <w:lang w:bidi="ar"/>
        </w:rPr>
        <w:t>参赛者不可指导本人作品，指导教师不多于2人，准确填写指导教师所在单位。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ind w:firstLine="440" w:firstLineChars="200"/>
        <w:jc w:val="left"/>
        <w:textAlignment w:val="auto"/>
        <w:rPr>
          <w:rFonts w:ascii="Times New Roman" w:hAnsi="Times New Roman"/>
          <w:color w:val="000000"/>
          <w:kern w:val="0"/>
          <w:sz w:val="22"/>
          <w:szCs w:val="22"/>
          <w:highlight w:val="none"/>
          <w:lang w:bidi="ar"/>
        </w:rPr>
      </w:pPr>
      <w:r>
        <w:rPr>
          <w:rFonts w:hint="eastAsia" w:ascii="Times New Roman" w:hAnsi="Times New Roman"/>
          <w:color w:val="000000"/>
          <w:kern w:val="0"/>
          <w:sz w:val="22"/>
          <w:szCs w:val="22"/>
          <w:highlight w:val="none"/>
          <w:lang w:bidi="ar"/>
        </w:rPr>
        <w:t>5.以上作品信息，一经上报，无特殊情况不予修改。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240" w:lineRule="exact"/>
        <w:ind w:firstLine="440" w:firstLineChars="200"/>
        <w:jc w:val="left"/>
        <w:textAlignment w:val="auto"/>
        <w:rPr>
          <w:highlight w:val="none"/>
        </w:rPr>
        <w:sectPr>
          <w:pgSz w:w="16838" w:h="11906" w:orient="landscape"/>
          <w:pgMar w:top="964" w:right="1440" w:bottom="794" w:left="1440" w:header="851" w:footer="850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/>
          <w:color w:val="000000"/>
          <w:kern w:val="0"/>
          <w:sz w:val="22"/>
          <w:szCs w:val="22"/>
          <w:highlight w:val="none"/>
          <w:lang w:bidi="ar"/>
        </w:rPr>
        <w:t>6.作品汇总表填好后，加盖报送单位公章（社会人员组个人参赛无需加盖公章），并将作品网盘链接、电子版汇总表(word格式)以及盖有公章的PDF电子扫描件按要求发送至大赛指定邮箱</w:t>
      </w:r>
      <w:r>
        <w:rPr>
          <w:rFonts w:hint="eastAsia" w:ascii="Times New Roman" w:hAnsi="Times New Roman"/>
          <w:color w:val="000000"/>
          <w:kern w:val="0"/>
          <w:sz w:val="22"/>
          <w:szCs w:val="22"/>
          <w:highlight w:val="none"/>
          <w:lang w:bidi="ar"/>
        </w:rPr>
        <w:fldChar w:fldCharType="begin"/>
      </w:r>
      <w:r>
        <w:rPr>
          <w:rFonts w:hint="eastAsia" w:ascii="Times New Roman" w:hAnsi="Times New Roman"/>
          <w:color w:val="000000"/>
          <w:kern w:val="0"/>
          <w:sz w:val="22"/>
          <w:szCs w:val="22"/>
          <w:highlight w:val="none"/>
          <w:lang w:bidi="ar"/>
        </w:rPr>
        <w:instrText xml:space="preserve"> HYPERLINK "mailto:zhsxjsdzg@163.com。" </w:instrText>
      </w:r>
      <w:r>
        <w:rPr>
          <w:rFonts w:hint="eastAsia" w:ascii="Times New Roman" w:hAnsi="Times New Roman"/>
          <w:color w:val="000000"/>
          <w:kern w:val="0"/>
          <w:sz w:val="22"/>
          <w:szCs w:val="22"/>
          <w:highlight w:val="none"/>
          <w:lang w:bidi="ar"/>
        </w:rPr>
        <w:fldChar w:fldCharType="separate"/>
      </w:r>
      <w:r>
        <w:rPr>
          <w:rFonts w:hint="eastAsia" w:ascii="Times New Roman" w:hAnsi="Times New Roman"/>
          <w:color w:val="000000"/>
          <w:kern w:val="0"/>
          <w:sz w:val="22"/>
          <w:szCs w:val="22"/>
          <w:highlight w:val="none"/>
          <w:lang w:bidi="ar"/>
        </w:rPr>
        <w:t>3691134633@qq.com。</w:t>
      </w:r>
      <w:r>
        <w:rPr>
          <w:rFonts w:hint="eastAsia" w:ascii="Times New Roman" w:hAnsi="Times New Roman"/>
          <w:color w:val="000000"/>
          <w:kern w:val="0"/>
          <w:sz w:val="22"/>
          <w:szCs w:val="22"/>
          <w:highlight w:val="none"/>
          <w:lang w:bidi="ar"/>
        </w:rPr>
        <w:fldChar w:fldCharType="end"/>
      </w:r>
    </w:p>
    <w:p>
      <w:bookmarkStart w:id="0" w:name="_GoBack"/>
      <w:bookmarkEnd w:id="0"/>
    </w:p>
    <w:sectPr>
      <w:footerReference r:id="rId3" w:type="default"/>
      <w:pgSz w:w="11906" w:h="16838"/>
      <w:pgMar w:top="1043" w:right="1800" w:bottom="1213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00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9F90F7"/>
    <w:rsid w:val="4FD9B596"/>
    <w:rsid w:val="7F9F90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BodyText1I"/>
    <w:basedOn w:val="8"/>
    <w:qFormat/>
    <w:uiPriority w:val="0"/>
    <w:pPr>
      <w:widowControl/>
      <w:ind w:firstLine="420" w:firstLineChars="100"/>
    </w:pPr>
  </w:style>
  <w:style w:type="paragraph" w:customStyle="1" w:styleId="8">
    <w:name w:val="BodyText"/>
    <w:basedOn w:val="1"/>
    <w:qFormat/>
    <w:uiPriority w:val="0"/>
    <w:pPr>
      <w:spacing w:after="120"/>
    </w:pPr>
  </w:style>
  <w:style w:type="paragraph" w:styleId="9">
    <w:name w:val="List Paragraph"/>
    <w:basedOn w:val="1"/>
    <w:qFormat/>
    <w:uiPriority w:val="1"/>
    <w:pPr>
      <w:autoSpaceDE w:val="0"/>
      <w:autoSpaceDN w:val="0"/>
      <w:jc w:val="left"/>
    </w:pPr>
    <w:rPr>
      <w:rFonts w:ascii="Times New Roman" w:hAnsi="Times New Roman" w:eastAsia="Times New Roman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2026-06-16T18:16:00Z</dcterms:created>
  <dc:creator>thtf</dc:creator>
  <cp:lastModifiedBy>shelley</cp:lastModifiedBy>
  <dcterms:modified xsi:type="dcterms:W3CDTF">2026-06-16T10:28:45Z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6457E8E956122DDEDDB4306AC1AEBC26</vt:lpwstr>
  </property>
</Properties>
</file>